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1EAACCDA" w:rsidR="007B703A" w:rsidRPr="00C46D58" w:rsidRDefault="00095CE5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KOVÁCS HELGA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51A9DF" w14:textId="016D6CAA" w:rsidR="006143A2" w:rsidRDefault="007B703A" w:rsidP="00C46D58">
      <w:pPr>
        <w:jc w:val="center"/>
        <w:rPr>
          <w:rFonts w:ascii="Times New Roman" w:hAnsi="Times New Roman" w:cs="Times New Roman"/>
          <w:b/>
          <w:smallCaps/>
          <w:color w:val="000000"/>
          <w:sz w:val="44"/>
          <w:szCs w:val="44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095CE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A KISTELEKI JÁRÁS GAZDASÁGI- ÉS TÁRSADALMI HELYZETÉNEK</w:t>
      </w:r>
      <w:r w:rsidR="00775110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,</w:t>
      </w:r>
      <w:r w:rsidR="00095CE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 VALAMINT KITÖRÉSI LEHETŐSÉGEINEK VIZSGÁLATA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 xml:space="preserve">” </w:t>
      </w: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5E28FBEF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CE5">
        <w:rPr>
          <w:rFonts w:ascii="Times New Roman" w:hAnsi="Times New Roman" w:cs="Times New Roman"/>
          <w:b/>
          <w:sz w:val="28"/>
          <w:szCs w:val="28"/>
        </w:rPr>
        <w:t>április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CE5">
        <w:rPr>
          <w:rFonts w:ascii="Times New Roman" w:hAnsi="Times New Roman" w:cs="Times New Roman"/>
          <w:b/>
          <w:sz w:val="28"/>
          <w:szCs w:val="28"/>
        </w:rPr>
        <w:t>14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C46D58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095CE5">
        <w:rPr>
          <w:rFonts w:ascii="Times New Roman" w:hAnsi="Times New Roman" w:cs="Times New Roman"/>
          <w:b/>
          <w:sz w:val="28"/>
          <w:szCs w:val="28"/>
        </w:rPr>
        <w:t>hétfő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095CE5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4292D204" w14:textId="53253196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4EC1F62" w14:textId="77777777" w:rsidR="003931F8" w:rsidRPr="000B0BD3" w:rsidRDefault="003931F8" w:rsidP="000F1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76C9DFE9" w:rsidR="0082721A" w:rsidRPr="000B0BD3" w:rsidRDefault="00C27348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095CE5">
              <w:rPr>
                <w:rFonts w:ascii="Times New Roman" w:hAnsi="Times New Roman" w:cs="Times New Roman"/>
                <w:b/>
                <w:sz w:val="28"/>
                <w:szCs w:val="28"/>
              </w:rPr>
              <w:t>Káposzta József</w:t>
            </w:r>
          </w:p>
        </w:tc>
        <w:tc>
          <w:tcPr>
            <w:tcW w:w="1063" w:type="dxa"/>
            <w:shd w:val="clear" w:color="auto" w:fill="auto"/>
          </w:tcPr>
          <w:p w14:paraId="21411771" w14:textId="03ADAD8E" w:rsidR="0082721A" w:rsidRPr="000B0BD3" w:rsidRDefault="00775110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CSc</w:t>
            </w:r>
          </w:p>
        </w:tc>
      </w:tr>
      <w:tr w:rsidR="0082721A" w:rsidRPr="000B0BD3" w14:paraId="29016E4B" w14:textId="77777777" w:rsidTr="00921174">
        <w:trPr>
          <w:trHeight w:val="202"/>
        </w:trPr>
        <w:tc>
          <w:tcPr>
            <w:tcW w:w="1985" w:type="dxa"/>
          </w:tcPr>
          <w:p w14:paraId="2E407321" w14:textId="77D40056" w:rsidR="00E83C50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23DA19F8" w:rsidR="00552A44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r w:rsidR="00095CE5">
              <w:rPr>
                <w:rFonts w:ascii="Times New Roman" w:hAnsi="Times New Roman" w:cs="Times New Roman"/>
                <w:b/>
                <w:sz w:val="28"/>
                <w:szCs w:val="28"/>
              </w:rPr>
              <w:t>Szabó Lajos</w:t>
            </w:r>
          </w:p>
        </w:tc>
        <w:tc>
          <w:tcPr>
            <w:tcW w:w="1063" w:type="dxa"/>
            <w:shd w:val="clear" w:color="auto" w:fill="auto"/>
          </w:tcPr>
          <w:p w14:paraId="465AEB4B" w14:textId="19FC3162" w:rsidR="00E52CB2" w:rsidRPr="000B0BD3" w:rsidRDefault="00C27348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DSc</w:t>
            </w:r>
            <w:proofErr w:type="spellEnd"/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56A05B48" w14:textId="4F42669B" w:rsidR="00F75833" w:rsidRPr="000B0BD3" w:rsidRDefault="00F75833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426227D5" w:rsidR="004D2BD2" w:rsidRPr="000B0BD3" w:rsidRDefault="00095CE5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Tóth Tamás</w:t>
            </w:r>
          </w:p>
        </w:tc>
        <w:tc>
          <w:tcPr>
            <w:tcW w:w="1063" w:type="dxa"/>
          </w:tcPr>
          <w:p w14:paraId="406819F0" w14:textId="4E080ACD" w:rsidR="004D2BD2" w:rsidRPr="00E83C50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2D25350C" w:rsidR="0082721A" w:rsidRPr="000B0BD3" w:rsidRDefault="00095CE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Lipcsei József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61F1125A" w:rsidR="002B3F4C" w:rsidRPr="000B0BD3" w:rsidRDefault="00095CE5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Némediné Dr. Kollár Kitti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478D4E4D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095CE5">
              <w:rPr>
                <w:rFonts w:ascii="Times New Roman" w:hAnsi="Times New Roman" w:cs="Times New Roman"/>
                <w:b/>
                <w:sz w:val="28"/>
                <w:szCs w:val="28"/>
              </w:rPr>
              <w:t>Bálint Csaba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0A18FBFB" w14:textId="030B32B4" w:rsidR="007B703A" w:rsidRDefault="007B703A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39940ADD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E51CB6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42E018B5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48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habil. </w:t>
      </w:r>
      <w:proofErr w:type="spellStart"/>
      <w:r w:rsidR="00095CE5">
        <w:rPr>
          <w:rFonts w:ascii="Times New Roman" w:hAnsi="Times New Roman" w:cs="Times New Roman"/>
          <w:b/>
          <w:sz w:val="28"/>
          <w:szCs w:val="28"/>
        </w:rPr>
        <w:t>Komarek</w:t>
      </w:r>
      <w:proofErr w:type="spellEnd"/>
      <w:r w:rsidR="00095CE5">
        <w:rPr>
          <w:rFonts w:ascii="Times New Roman" w:hAnsi="Times New Roman" w:cs="Times New Roman"/>
          <w:b/>
          <w:sz w:val="28"/>
          <w:szCs w:val="28"/>
        </w:rPr>
        <w:t xml:space="preserve"> Levente</w:t>
      </w:r>
      <w:r w:rsidR="006C59FA">
        <w:rPr>
          <w:rFonts w:ascii="Times New Roman" w:hAnsi="Times New Roman" w:cs="Times New Roman"/>
          <w:b/>
          <w:sz w:val="28"/>
          <w:szCs w:val="28"/>
        </w:rPr>
        <w:t xml:space="preserve"> PhD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4475D9" w14:textId="38DB8153" w:rsidR="004D2BD2" w:rsidRDefault="00095CE5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habil. Ritter Krisztián</w:t>
      </w:r>
      <w:r w:rsidR="006143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327B30"/>
    <w:rsid w:val="00331BE5"/>
    <w:rsid w:val="00332F83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4C0441"/>
    <w:rsid w:val="004D2BD2"/>
    <w:rsid w:val="004E7898"/>
    <w:rsid w:val="00511EF6"/>
    <w:rsid w:val="00520517"/>
    <w:rsid w:val="00535B8C"/>
    <w:rsid w:val="00541B43"/>
    <w:rsid w:val="00552A44"/>
    <w:rsid w:val="0055352F"/>
    <w:rsid w:val="005576F2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77574"/>
    <w:rsid w:val="00A8193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20C67"/>
    <w:rsid w:val="00D264E9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4</cp:revision>
  <cp:lastPrinted>2024-10-03T07:05:00Z</cp:lastPrinted>
  <dcterms:created xsi:type="dcterms:W3CDTF">2025-03-17T10:20:00Z</dcterms:created>
  <dcterms:modified xsi:type="dcterms:W3CDTF">2025-03-19T12:31:00Z</dcterms:modified>
</cp:coreProperties>
</file>